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70" w:lineRule="exact"/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2022年度全省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“十佳保安服务公司”</w:t>
      </w:r>
    </w:p>
    <w:p>
      <w:pPr>
        <w:spacing w:line="57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“百名优秀保安员”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申报</w:t>
      </w:r>
      <w:r>
        <w:rPr>
          <w:rFonts w:hint="eastAsia" w:ascii="宋体" w:hAnsi="宋体" w:eastAsia="宋体" w:cs="宋体"/>
          <w:sz w:val="44"/>
          <w:szCs w:val="44"/>
        </w:rPr>
        <w:t>名单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汇总</w:t>
      </w:r>
      <w:r>
        <w:rPr>
          <w:rFonts w:hint="eastAsia" w:ascii="宋体" w:hAnsi="宋体" w:eastAsia="宋体" w:cs="宋体"/>
          <w:sz w:val="44"/>
          <w:szCs w:val="44"/>
        </w:rPr>
        <w:t>表</w:t>
      </w:r>
    </w:p>
    <w:p>
      <w:pPr>
        <w:tabs>
          <w:tab w:val="center" w:pos="4422"/>
          <w:tab w:val="right" w:pos="8844"/>
        </w:tabs>
        <w:spacing w:line="240" w:lineRule="auto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abs>
          <w:tab w:val="center" w:pos="4422"/>
          <w:tab w:val="right" w:pos="8844"/>
        </w:tabs>
        <w:spacing w:line="240" w:lineRule="auto"/>
        <w:jc w:val="lef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填表单位（盖章）：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</w:t>
      </w:r>
    </w:p>
    <w:tbl>
      <w:tblPr>
        <w:tblStyle w:val="7"/>
        <w:tblW w:w="9511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441"/>
        <w:gridCol w:w="1111"/>
        <w:gridCol w:w="6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5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十佳保安服务公司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6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6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6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百名优秀保安员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1"/>
                <w:szCs w:val="21"/>
              </w:rPr>
              <w:t>姓名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6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6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6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6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6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6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44"/>
          <w:szCs w:val="44"/>
          <w:lang w:val="en-US" w:eastAsia="zh-CN"/>
        </w:rPr>
        <w:t>2022年度全省“</w:t>
      </w:r>
      <w:r>
        <w:rPr>
          <w:rFonts w:hint="eastAsia" w:asciiTheme="minorEastAsia" w:hAnsiTheme="minorEastAsia" w:eastAsiaTheme="minorEastAsia" w:cstheme="minorEastAsia"/>
          <w:b w:val="0"/>
          <w:bCs/>
          <w:sz w:val="44"/>
          <w:szCs w:val="44"/>
        </w:rPr>
        <w:t>十</w:t>
      </w:r>
      <w:r>
        <w:rPr>
          <w:rFonts w:hint="eastAsia" w:asciiTheme="minorEastAsia" w:hAnsiTheme="minorEastAsia" w:eastAsiaTheme="minorEastAsia" w:cstheme="minorEastAsia"/>
          <w:sz w:val="44"/>
          <w:szCs w:val="44"/>
        </w:rPr>
        <w:t>佳保安</w:t>
      </w:r>
      <w:r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  <w:t>服务</w:t>
      </w:r>
      <w:r>
        <w:rPr>
          <w:rFonts w:hint="eastAsia" w:asciiTheme="minorEastAsia" w:hAnsiTheme="minorEastAsia" w:eastAsiaTheme="minorEastAsia" w:cstheme="minorEastAsia"/>
          <w:sz w:val="44"/>
          <w:szCs w:val="44"/>
        </w:rPr>
        <w:t>公司</w:t>
      </w:r>
      <w:r>
        <w:rPr>
          <w:rFonts w:hint="eastAsia" w:asciiTheme="minorEastAsia" w:hAnsiTheme="minorEastAsia" w:eastAsiaTheme="minorEastAsia" w:cstheme="minorEastAsia"/>
          <w:b w:val="0"/>
          <w:bCs/>
          <w:sz w:val="44"/>
          <w:szCs w:val="44"/>
          <w:lang w:val="en-US" w:eastAsia="zh-CN"/>
        </w:rPr>
        <w:t>”</w:t>
      </w:r>
      <w:r>
        <w:rPr>
          <w:rFonts w:hint="eastAsia" w:asciiTheme="minorEastAsia" w:hAnsiTheme="minorEastAsia" w:cstheme="minorEastAsia"/>
          <w:sz w:val="44"/>
          <w:szCs w:val="44"/>
          <w:lang w:val="en-US" w:eastAsia="zh-CN"/>
        </w:rPr>
        <w:t>申报</w:t>
      </w:r>
      <w:r>
        <w:rPr>
          <w:rFonts w:hint="eastAsia" w:asciiTheme="minorEastAsia" w:hAnsiTheme="minorEastAsia" w:eastAsiaTheme="minorEastAsia" w:cstheme="minorEastAsia"/>
          <w:sz w:val="44"/>
          <w:szCs w:val="44"/>
        </w:rPr>
        <w:t>表</w:t>
      </w:r>
    </w:p>
    <w:tbl>
      <w:tblPr>
        <w:tblStyle w:val="8"/>
        <w:tblW w:w="84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3854"/>
        <w:gridCol w:w="149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  <w:t>公司名称</w:t>
            </w:r>
          </w:p>
        </w:tc>
        <w:tc>
          <w:tcPr>
            <w:tcW w:w="38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  <w:t>法定代表人</w:t>
            </w:r>
          </w:p>
        </w:tc>
        <w:tc>
          <w:tcPr>
            <w:tcW w:w="157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4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  <w:t>公司地址</w:t>
            </w:r>
          </w:p>
        </w:tc>
        <w:tc>
          <w:tcPr>
            <w:tcW w:w="38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57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4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业务范围</w:t>
            </w:r>
          </w:p>
        </w:tc>
        <w:tc>
          <w:tcPr>
            <w:tcW w:w="6918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14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  <w:t>市级保安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  <w:t>协会意见</w:t>
            </w:r>
          </w:p>
        </w:tc>
        <w:tc>
          <w:tcPr>
            <w:tcW w:w="6918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5520" w:firstLineChars="230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  <w:t>签章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4800" w:firstLineChars="200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2023年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14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  <w:t>市级公安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  <w:t>机关监管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  <w:t>部门意见</w:t>
            </w:r>
          </w:p>
        </w:tc>
        <w:tc>
          <w:tcPr>
            <w:tcW w:w="6918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6240" w:firstLineChars="260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5520" w:firstLineChars="230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  <w:t>签章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4800" w:firstLineChars="200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2023年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8" w:hRule="atLeast"/>
          <w:jc w:val="center"/>
        </w:trPr>
        <w:tc>
          <w:tcPr>
            <w:tcW w:w="1491" w:type="dxa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113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  <w:t>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  <w:t>绩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  <w:t>材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  <w:t>料</w:t>
            </w:r>
          </w:p>
        </w:tc>
        <w:tc>
          <w:tcPr>
            <w:tcW w:w="6918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（可另附页，不超过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1000字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2022年度全省“百名</w:t>
      </w:r>
      <w:r>
        <w:rPr>
          <w:rFonts w:hint="eastAsia" w:ascii="宋体" w:hAnsi="宋体" w:eastAsia="宋体" w:cs="宋体"/>
          <w:sz w:val="44"/>
          <w:szCs w:val="44"/>
        </w:rPr>
        <w:t>优秀保安员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”</w:t>
      </w:r>
      <w:r>
        <w:rPr>
          <w:rFonts w:hint="eastAsia" w:ascii="宋体" w:hAnsi="宋体" w:cs="宋体"/>
          <w:sz w:val="44"/>
          <w:szCs w:val="44"/>
          <w:lang w:val="en-US" w:eastAsia="zh-CN"/>
        </w:rPr>
        <w:t>申报</w:t>
      </w:r>
      <w:r>
        <w:rPr>
          <w:rFonts w:hint="eastAsia" w:ascii="宋体" w:hAnsi="宋体" w:eastAsia="宋体" w:cs="宋体"/>
          <w:sz w:val="44"/>
          <w:szCs w:val="44"/>
        </w:rPr>
        <w:t>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2148"/>
        <w:gridCol w:w="975"/>
        <w:gridCol w:w="506"/>
        <w:gridCol w:w="891"/>
        <w:gridCol w:w="853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4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14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5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85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1寸白底免冠证件照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373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保安员证号</w:t>
            </w:r>
          </w:p>
        </w:tc>
        <w:tc>
          <w:tcPr>
            <w:tcW w:w="214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从业单位</w:t>
            </w:r>
          </w:p>
        </w:tc>
        <w:tc>
          <w:tcPr>
            <w:tcW w:w="5373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4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保安从业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单位意见</w:t>
            </w:r>
          </w:p>
        </w:tc>
        <w:tc>
          <w:tcPr>
            <w:tcW w:w="7097" w:type="dxa"/>
            <w:gridSpan w:val="6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5520" w:firstLineChars="230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5520" w:firstLineChars="230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5760" w:firstLineChars="240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  <w:t>签章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5040" w:firstLineChars="210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2023年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4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市级保安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协会意见</w:t>
            </w:r>
          </w:p>
        </w:tc>
        <w:tc>
          <w:tcPr>
            <w:tcW w:w="7097" w:type="dxa"/>
            <w:gridSpan w:val="6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5760" w:firstLineChars="240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5760" w:firstLineChars="240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5760" w:firstLineChars="240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  <w:t>签章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5040" w:firstLineChars="210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2023年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4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市级公安机关监管部门意见</w:t>
            </w:r>
          </w:p>
        </w:tc>
        <w:tc>
          <w:tcPr>
            <w:tcW w:w="7097" w:type="dxa"/>
            <w:gridSpan w:val="6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5760" w:firstLineChars="240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  <w:t>签章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5040" w:firstLineChars="210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2023年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8" w:hRule="atLeast"/>
          <w:jc w:val="center"/>
        </w:trPr>
        <w:tc>
          <w:tcPr>
            <w:tcW w:w="1425" w:type="dxa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113" w:leftChars="0" w:right="113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事 迹 材 料</w:t>
            </w:r>
          </w:p>
        </w:tc>
        <w:tc>
          <w:tcPr>
            <w:tcW w:w="7097" w:type="dxa"/>
            <w:gridSpan w:val="6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（可另附页，不超过500字）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sz w:val="32"/>
        </w:rPr>
      </w:pPr>
    </w:p>
    <w:sectPr>
      <w:footerReference r:id="rId3" w:type="default"/>
      <w:pgSz w:w="11906" w:h="16838"/>
      <w:pgMar w:top="2041" w:right="1531" w:bottom="204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RkNGJlYTJiZjNlN2ZjYjQxMDVmNTVhYzFjYjgwZDUifQ=="/>
  </w:docVars>
  <w:rsids>
    <w:rsidRoot w:val="00DF07F3"/>
    <w:rsid w:val="00013415"/>
    <w:rsid w:val="00027272"/>
    <w:rsid w:val="000349F3"/>
    <w:rsid w:val="000607E6"/>
    <w:rsid w:val="002235AF"/>
    <w:rsid w:val="002332F8"/>
    <w:rsid w:val="00256935"/>
    <w:rsid w:val="002631EA"/>
    <w:rsid w:val="0029198D"/>
    <w:rsid w:val="002D3EDC"/>
    <w:rsid w:val="003255AD"/>
    <w:rsid w:val="00351045"/>
    <w:rsid w:val="00361136"/>
    <w:rsid w:val="00376E79"/>
    <w:rsid w:val="00377028"/>
    <w:rsid w:val="003935CB"/>
    <w:rsid w:val="003D76B6"/>
    <w:rsid w:val="00412D64"/>
    <w:rsid w:val="004416C6"/>
    <w:rsid w:val="0048082F"/>
    <w:rsid w:val="004A3124"/>
    <w:rsid w:val="005517CD"/>
    <w:rsid w:val="00583282"/>
    <w:rsid w:val="005912E6"/>
    <w:rsid w:val="005C46E5"/>
    <w:rsid w:val="005C5C9A"/>
    <w:rsid w:val="005C6645"/>
    <w:rsid w:val="005F1810"/>
    <w:rsid w:val="00605E3A"/>
    <w:rsid w:val="00621860"/>
    <w:rsid w:val="006861BA"/>
    <w:rsid w:val="006B077C"/>
    <w:rsid w:val="006E0C3E"/>
    <w:rsid w:val="00722FD4"/>
    <w:rsid w:val="00763CA4"/>
    <w:rsid w:val="00783DAB"/>
    <w:rsid w:val="007A3C7D"/>
    <w:rsid w:val="007B2B76"/>
    <w:rsid w:val="008231EC"/>
    <w:rsid w:val="00855AA3"/>
    <w:rsid w:val="00861508"/>
    <w:rsid w:val="00880884"/>
    <w:rsid w:val="008825A8"/>
    <w:rsid w:val="008C67FB"/>
    <w:rsid w:val="008E399C"/>
    <w:rsid w:val="00913FAC"/>
    <w:rsid w:val="00945381"/>
    <w:rsid w:val="00975B8D"/>
    <w:rsid w:val="00A23308"/>
    <w:rsid w:val="00AE63B4"/>
    <w:rsid w:val="00AE6BB0"/>
    <w:rsid w:val="00B21FC4"/>
    <w:rsid w:val="00B7643E"/>
    <w:rsid w:val="00BC38CB"/>
    <w:rsid w:val="00C96CA1"/>
    <w:rsid w:val="00CC38B2"/>
    <w:rsid w:val="00CD0677"/>
    <w:rsid w:val="00D04D6F"/>
    <w:rsid w:val="00D121BF"/>
    <w:rsid w:val="00D406CB"/>
    <w:rsid w:val="00D507A9"/>
    <w:rsid w:val="00D52650"/>
    <w:rsid w:val="00D57E8A"/>
    <w:rsid w:val="00D8318F"/>
    <w:rsid w:val="00D92E94"/>
    <w:rsid w:val="00DA631B"/>
    <w:rsid w:val="00DA63B2"/>
    <w:rsid w:val="00DD2DE4"/>
    <w:rsid w:val="00DF07F3"/>
    <w:rsid w:val="00E2387C"/>
    <w:rsid w:val="00EA1A3B"/>
    <w:rsid w:val="00EA2186"/>
    <w:rsid w:val="00EF7C0E"/>
    <w:rsid w:val="00F172DB"/>
    <w:rsid w:val="00F42656"/>
    <w:rsid w:val="00F74386"/>
    <w:rsid w:val="00FB1B1A"/>
    <w:rsid w:val="01BF26FF"/>
    <w:rsid w:val="02EF26CB"/>
    <w:rsid w:val="07B04171"/>
    <w:rsid w:val="088066D4"/>
    <w:rsid w:val="093A2A75"/>
    <w:rsid w:val="09643308"/>
    <w:rsid w:val="0CE55DFD"/>
    <w:rsid w:val="0DD1528C"/>
    <w:rsid w:val="0DF21DF0"/>
    <w:rsid w:val="113D7CB3"/>
    <w:rsid w:val="113F1325"/>
    <w:rsid w:val="11CC50A8"/>
    <w:rsid w:val="13255928"/>
    <w:rsid w:val="149C2EDC"/>
    <w:rsid w:val="16B94AD5"/>
    <w:rsid w:val="17183D56"/>
    <w:rsid w:val="17DD735A"/>
    <w:rsid w:val="18B918A4"/>
    <w:rsid w:val="19171F36"/>
    <w:rsid w:val="1F2D401C"/>
    <w:rsid w:val="201F4AAC"/>
    <w:rsid w:val="20682E8D"/>
    <w:rsid w:val="219E2F0A"/>
    <w:rsid w:val="2468339D"/>
    <w:rsid w:val="276E1453"/>
    <w:rsid w:val="288F6C02"/>
    <w:rsid w:val="28CC35D1"/>
    <w:rsid w:val="28E30021"/>
    <w:rsid w:val="2BC71FAD"/>
    <w:rsid w:val="2D322CFA"/>
    <w:rsid w:val="33E102F8"/>
    <w:rsid w:val="37E62F19"/>
    <w:rsid w:val="3BFC7FAA"/>
    <w:rsid w:val="426A7964"/>
    <w:rsid w:val="43313806"/>
    <w:rsid w:val="4B3B3F69"/>
    <w:rsid w:val="4D360CB7"/>
    <w:rsid w:val="50C1550E"/>
    <w:rsid w:val="576265BC"/>
    <w:rsid w:val="588A3617"/>
    <w:rsid w:val="5AD22DD1"/>
    <w:rsid w:val="5AFB1AAE"/>
    <w:rsid w:val="6B3878F2"/>
    <w:rsid w:val="6C9C52D2"/>
    <w:rsid w:val="6D01762A"/>
    <w:rsid w:val="6D0B12F4"/>
    <w:rsid w:val="6D802010"/>
    <w:rsid w:val="6DFF613D"/>
    <w:rsid w:val="6E1F7AAB"/>
    <w:rsid w:val="6F52098F"/>
    <w:rsid w:val="70E54216"/>
    <w:rsid w:val="74221D02"/>
    <w:rsid w:val="79005D96"/>
    <w:rsid w:val="7A24361A"/>
    <w:rsid w:val="7C082A85"/>
    <w:rsid w:val="7CFA4704"/>
    <w:rsid w:val="7D0120EF"/>
    <w:rsid w:val="7E836D85"/>
    <w:rsid w:val="7F97C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ind w:firstLine="420" w:firstLineChars="100"/>
    </w:pPr>
    <w:rPr>
      <w:rFonts w:ascii="Times New Roman" w:hAnsi="Times New Roman" w:eastAsia="宋体" w:cs="Times New Roman"/>
      <w:sz w:val="21"/>
      <w:szCs w:val="22"/>
    </w:rPr>
  </w:style>
  <w:style w:type="paragraph" w:styleId="3">
    <w:name w:val="Body Text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295</Words>
  <Characters>335</Characters>
  <Lines>17</Lines>
  <Paragraphs>4</Paragraphs>
  <TotalTime>26</TotalTime>
  <ScaleCrop>false</ScaleCrop>
  <LinksUpToDate>false</LinksUpToDate>
  <CharactersWithSpaces>378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2022-10-14T18:52:00Z</dcterms:created>
  <dc:creator>admin</dc:creator>
  <cp:lastModifiedBy>TH</cp:lastModifiedBy>
  <cp:lastPrinted>2023-03-03T02:25:00Z</cp:lastPrinted>
  <dcterms:modified xsi:type="dcterms:W3CDTF">2023-03-07T06:44:27Z</dcterms:modified>
  <dc:title>关于开展2022年度</dc:title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35D0EB2908B045D8BA44B0A5142306F0</vt:lpwstr>
  </property>
</Properties>
</file>